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23403D" w:rsidRDefault="00F05DCC" w:rsidP="0023403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</w:t>
      </w:r>
      <w:r w:rsidR="00090875" w:rsidRPr="0023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Общественного совета</w:t>
      </w:r>
      <w:r w:rsidR="0023403D" w:rsidRPr="0023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Томского УФАС России, проводимого </w:t>
      </w:r>
      <w:r w:rsidR="00090875" w:rsidRPr="0023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30.01.2020</w:t>
      </w:r>
      <w:r w:rsidR="0023403D" w:rsidRPr="0023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90875" w:rsidRPr="00B64E2C" w:rsidRDefault="00090875" w:rsidP="00B64E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3D" w:rsidRDefault="0023403D" w:rsidP="0023403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3D" w:rsidRPr="0023403D" w:rsidRDefault="0023403D" w:rsidP="0023403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7605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антимонопольного законодательства</w:t>
      </w:r>
      <w:r w:rsidR="00EC1A2C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план совершенствования деятельности ФАС Росс</w:t>
      </w:r>
      <w:proofErr w:type="gramStart"/>
      <w:r w:rsidR="00EC1A2C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r w:rsidR="00D43EC5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D43EC5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органов. </w:t>
      </w:r>
    </w:p>
    <w:p w:rsidR="007912D9" w:rsidRDefault="007912D9" w:rsidP="007912D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7912D9" w:rsidRPr="0023403D" w:rsidRDefault="007912D9" w:rsidP="007912D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3D"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7912D9" w:rsidRPr="0023403D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3D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23403D" w:rsidRPr="0023403D" w:rsidRDefault="0023403D" w:rsidP="0023403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7912D9" w:rsidRPr="0023403D" w:rsidRDefault="007912D9" w:rsidP="007912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ходе реализации Национального плана развития конкуренции в Российской Федерации на 2018-2020 годы;</w:t>
      </w:r>
    </w:p>
    <w:p w:rsidR="007912D9" w:rsidRDefault="007912D9" w:rsidP="00791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2D9" w:rsidRDefault="007912D9" w:rsidP="00791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403D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Паньков Сергей Анатольевич, начальник отдела контроля монополистической деятельности Томского УФАС России</w:t>
      </w:r>
    </w:p>
    <w:p w:rsidR="007912D9" w:rsidRPr="0023403D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3D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7912D9" w:rsidRDefault="007912D9" w:rsidP="007912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2D9" w:rsidRPr="0023403D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Общественных советов при территориальных органах ФАС России;</w:t>
      </w:r>
    </w:p>
    <w:p w:rsidR="007912D9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2D9" w:rsidRPr="0023403D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3D">
        <w:rPr>
          <w:rFonts w:ascii="Times New Roman" w:hAnsi="Times New Roman" w:cs="Times New Roman"/>
          <w:i/>
          <w:sz w:val="28"/>
          <w:szCs w:val="28"/>
        </w:rPr>
        <w:t>Докладчик: Бутенко Игорь Васильевич, заместитель руководителя - начальник отдела контроля органов власти и антикокурентных соглашений Томского УФАС России</w:t>
      </w:r>
    </w:p>
    <w:p w:rsidR="007912D9" w:rsidRPr="0023403D" w:rsidRDefault="007912D9" w:rsidP="0079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3D"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087605" w:rsidRPr="0023403D" w:rsidRDefault="00087605" w:rsidP="0023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87605" w:rsidRPr="0023403D" w:rsidRDefault="007912D9" w:rsidP="0023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3403D"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87605"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Избрание председателя Общественного совета;</w:t>
      </w:r>
    </w:p>
    <w:p w:rsidR="0023403D" w:rsidRPr="0023403D" w:rsidRDefault="0023403D" w:rsidP="0023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E2C" w:rsidRPr="0023403D" w:rsidRDefault="007912D9" w:rsidP="0023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3403D"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D5E5E" w:rsidRPr="002340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Утверждение плана </w:t>
      </w:r>
      <w:r w:rsidR="006D5E5E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Общественного совета </w:t>
      </w:r>
      <w:proofErr w:type="gramStart"/>
      <w:r w:rsidR="006D5E5E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D5E5E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E2C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Томском</w:t>
      </w:r>
      <w:proofErr w:type="gramEnd"/>
      <w:r w:rsidR="00B64E2C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D5E5E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на 2020 год</w:t>
      </w:r>
      <w:r w:rsidR="00B64E2C" w:rsidRPr="0023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E2C" w:rsidRPr="0023403D" w:rsidRDefault="00B64E2C" w:rsidP="00B64E2C">
      <w:pPr>
        <w:spacing w:after="3" w:line="259" w:lineRule="auto"/>
        <w:ind w:left="7"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EE6A64" w:rsidRPr="0023403D" w:rsidRDefault="00EE6A64">
      <w:pPr>
        <w:rPr>
          <w:rFonts w:ascii="Times New Roman" w:hAnsi="Times New Roman" w:cs="Times New Roman"/>
          <w:sz w:val="28"/>
          <w:szCs w:val="28"/>
        </w:rPr>
      </w:pPr>
    </w:p>
    <w:p w:rsidR="0023403D" w:rsidRPr="0023403D" w:rsidRDefault="0023403D">
      <w:pPr>
        <w:rPr>
          <w:rFonts w:ascii="Times New Roman" w:hAnsi="Times New Roman" w:cs="Times New Roman"/>
          <w:sz w:val="28"/>
          <w:szCs w:val="28"/>
        </w:rPr>
      </w:pPr>
      <w:r w:rsidRPr="0023403D">
        <w:rPr>
          <w:rFonts w:ascii="Times New Roman" w:hAnsi="Times New Roman" w:cs="Times New Roman"/>
          <w:sz w:val="28"/>
          <w:szCs w:val="28"/>
        </w:rPr>
        <w:t xml:space="preserve">Руководитель Томского УФАС России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403D">
        <w:rPr>
          <w:rFonts w:ascii="Times New Roman" w:hAnsi="Times New Roman" w:cs="Times New Roman"/>
          <w:sz w:val="28"/>
          <w:szCs w:val="28"/>
        </w:rPr>
        <w:t>В.И. Шевченко</w:t>
      </w:r>
    </w:p>
    <w:sectPr w:rsidR="0023403D" w:rsidRPr="0023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0D0C4892"/>
    <w:multiLevelType w:val="hybridMultilevel"/>
    <w:tmpl w:val="907210D6"/>
    <w:lvl w:ilvl="0" w:tplc="491878E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0A25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036B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EC79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405E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E278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82DA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244F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EA3C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D7381D"/>
    <w:multiLevelType w:val="hybridMultilevel"/>
    <w:tmpl w:val="BC7EA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60169"/>
    <w:multiLevelType w:val="hybridMultilevel"/>
    <w:tmpl w:val="98BCCC02"/>
    <w:lvl w:ilvl="0" w:tplc="27FA1B3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C480A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6213D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CEF6D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18BB92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9A064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2A541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C6460C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809E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AC76F3"/>
    <w:multiLevelType w:val="hybridMultilevel"/>
    <w:tmpl w:val="24AE8D7C"/>
    <w:lvl w:ilvl="0" w:tplc="5E5A06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86A9A0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AC6B4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45D6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3676A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869658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12DBEE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F8389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CC8FA8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F1366E"/>
    <w:multiLevelType w:val="hybridMultilevel"/>
    <w:tmpl w:val="B45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E7038"/>
    <w:multiLevelType w:val="hybridMultilevel"/>
    <w:tmpl w:val="ECF4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D"/>
    <w:rsid w:val="00087605"/>
    <w:rsid w:val="00090875"/>
    <w:rsid w:val="001C2689"/>
    <w:rsid w:val="0023403D"/>
    <w:rsid w:val="00677E6A"/>
    <w:rsid w:val="006D5E5E"/>
    <w:rsid w:val="007912D9"/>
    <w:rsid w:val="007D6DB3"/>
    <w:rsid w:val="008A7B82"/>
    <w:rsid w:val="00B32FCD"/>
    <w:rsid w:val="00B64E2C"/>
    <w:rsid w:val="00D43EC5"/>
    <w:rsid w:val="00EC1A2C"/>
    <w:rsid w:val="00EE6A64"/>
    <w:rsid w:val="00F05DCC"/>
    <w:rsid w:val="00F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CC"/>
    <w:rPr>
      <w:b/>
      <w:bCs/>
    </w:rPr>
  </w:style>
  <w:style w:type="character" w:styleId="a5">
    <w:name w:val="Emphasis"/>
    <w:basedOn w:val="a0"/>
    <w:uiPriority w:val="20"/>
    <w:qFormat/>
    <w:rsid w:val="00F05DCC"/>
    <w:rPr>
      <w:i/>
      <w:iCs/>
    </w:rPr>
  </w:style>
  <w:style w:type="character" w:customStyle="1" w:styleId="date-display-single">
    <w:name w:val="date-display-single"/>
    <w:basedOn w:val="a0"/>
    <w:rsid w:val="00F05DCC"/>
  </w:style>
  <w:style w:type="paragraph" w:styleId="a6">
    <w:name w:val="List Paragraph"/>
    <w:basedOn w:val="a"/>
    <w:uiPriority w:val="34"/>
    <w:qFormat/>
    <w:rsid w:val="006D5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CC"/>
    <w:rPr>
      <w:b/>
      <w:bCs/>
    </w:rPr>
  </w:style>
  <w:style w:type="character" w:styleId="a5">
    <w:name w:val="Emphasis"/>
    <w:basedOn w:val="a0"/>
    <w:uiPriority w:val="20"/>
    <w:qFormat/>
    <w:rsid w:val="00F05DCC"/>
    <w:rPr>
      <w:i/>
      <w:iCs/>
    </w:rPr>
  </w:style>
  <w:style w:type="character" w:customStyle="1" w:styleId="date-display-single">
    <w:name w:val="date-display-single"/>
    <w:basedOn w:val="a0"/>
    <w:rsid w:val="00F05DCC"/>
  </w:style>
  <w:style w:type="paragraph" w:styleId="a6">
    <w:name w:val="List Paragraph"/>
    <w:basedOn w:val="a"/>
    <w:uiPriority w:val="34"/>
    <w:qFormat/>
    <w:rsid w:val="006D5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Вадимовна Стасюк</dc:creator>
  <cp:keywords/>
  <dc:description/>
  <cp:lastModifiedBy>Маргарита Вадимовна Стасюк</cp:lastModifiedBy>
  <cp:revision>8</cp:revision>
  <cp:lastPrinted>2020-01-21T04:58:00Z</cp:lastPrinted>
  <dcterms:created xsi:type="dcterms:W3CDTF">2020-01-20T02:50:00Z</dcterms:created>
  <dcterms:modified xsi:type="dcterms:W3CDTF">2020-01-21T07:56:00Z</dcterms:modified>
</cp:coreProperties>
</file>